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0299" w14:textId="77777777" w:rsidR="003F2D21" w:rsidRDefault="003F2D21" w:rsidP="003F2D21">
      <w:pPr>
        <w:shd w:val="clear" w:color="auto" w:fill="FFFFFF"/>
        <w:spacing w:line="300" w:lineRule="atLeast"/>
        <w:jc w:val="center"/>
        <w:textAlignment w:val="baseline"/>
        <w:outlineLvl w:val="0"/>
        <w:rPr>
          <w:rFonts w:ascii="Arial" w:eastAsia="Times New Roman" w:hAnsi="Arial" w:cs="Arial"/>
          <w:b/>
          <w:bCs/>
          <w:color w:val="303030"/>
          <w:kern w:val="36"/>
          <w:sz w:val="120"/>
          <w:szCs w:val="120"/>
          <w:lang w:eastAsia="en-GB"/>
        </w:rPr>
      </w:pPr>
      <w:r w:rsidRPr="003F2D21">
        <w:rPr>
          <w:rFonts w:ascii="Arial" w:eastAsia="Times New Roman" w:hAnsi="Arial" w:cs="Arial"/>
          <w:b/>
          <w:bCs/>
          <w:color w:val="222222"/>
          <w:kern w:val="36"/>
          <w:sz w:val="120"/>
          <w:szCs w:val="120"/>
          <w:bdr w:val="none" w:sz="0" w:space="0" w:color="auto" w:frame="1"/>
          <w:lang w:eastAsia="en-GB"/>
        </w:rPr>
        <w:t>Earn</w:t>
      </w:r>
    </w:p>
    <w:p w14:paraId="35ABA066" w14:textId="14352706" w:rsidR="003F2D21" w:rsidRDefault="003F2D21" w:rsidP="003F2D21">
      <w:pPr>
        <w:shd w:val="clear" w:color="auto" w:fill="FFFFFF"/>
        <w:spacing w:line="300" w:lineRule="atLeast"/>
        <w:jc w:val="center"/>
        <w:textAlignment w:val="baseline"/>
        <w:outlineLvl w:val="0"/>
        <w:rPr>
          <w:rFonts w:ascii="Arial" w:eastAsia="Times New Roman" w:hAnsi="Arial" w:cs="Arial"/>
          <w:b/>
          <w:bCs/>
          <w:color w:val="303030"/>
          <w:kern w:val="36"/>
          <w:sz w:val="120"/>
          <w:szCs w:val="120"/>
          <w:lang w:eastAsia="en-GB"/>
        </w:rPr>
      </w:pPr>
      <w:r w:rsidRPr="003F2D21">
        <w:rPr>
          <w:rFonts w:ascii="Arial" w:eastAsia="Times New Roman" w:hAnsi="Arial" w:cs="Arial"/>
          <w:caps/>
          <w:color w:val="222222"/>
          <w:spacing w:val="15"/>
          <w:sz w:val="60"/>
          <w:szCs w:val="60"/>
          <w:bdr w:val="none" w:sz="0" w:space="0" w:color="auto" w:frame="1"/>
          <w:lang w:eastAsia="en-GB"/>
        </w:rPr>
        <w:t>COMMUNITY</w:t>
      </w:r>
    </w:p>
    <w:p w14:paraId="2A4EE9CD" w14:textId="4BF5F458" w:rsidR="003F2D21" w:rsidRPr="003F2D21" w:rsidRDefault="003F2D21" w:rsidP="003F2D21">
      <w:pPr>
        <w:shd w:val="clear" w:color="auto" w:fill="FFFFFF"/>
        <w:spacing w:line="300" w:lineRule="atLeast"/>
        <w:jc w:val="center"/>
        <w:textAlignment w:val="baseline"/>
        <w:outlineLvl w:val="0"/>
        <w:rPr>
          <w:rFonts w:ascii="Arial" w:eastAsia="Times New Roman" w:hAnsi="Arial" w:cs="Arial"/>
          <w:b/>
          <w:bCs/>
          <w:color w:val="303030"/>
          <w:kern w:val="36"/>
          <w:sz w:val="120"/>
          <w:szCs w:val="120"/>
          <w:lang w:eastAsia="en-GB"/>
        </w:rPr>
      </w:pPr>
      <w:r w:rsidRPr="003F2D21">
        <w:rPr>
          <w:rFonts w:ascii="Arial" w:eastAsia="Times New Roman" w:hAnsi="Arial" w:cs="Arial"/>
          <w:color w:val="000000"/>
          <w:sz w:val="27"/>
          <w:szCs w:val="27"/>
          <w:lang w:eastAsia="en-GB"/>
        </w:rPr>
        <w:t>Bringing the community closer together</w:t>
      </w:r>
    </w:p>
    <w:p w14:paraId="0A15DD7A" w14:textId="77777777" w:rsidR="003F2D21" w:rsidRDefault="003F2D21" w:rsidP="003F2D21">
      <w:pPr>
        <w:pStyle w:val="NormalWeb"/>
        <w:shd w:val="clear" w:color="auto" w:fill="FFFFFF"/>
        <w:jc w:val="center"/>
        <w:rPr>
          <w:rFonts w:ascii="Arial" w:hAnsi="Arial" w:cs="Arial"/>
          <w:b/>
          <w:bCs/>
          <w:color w:val="222222"/>
        </w:rPr>
      </w:pPr>
    </w:p>
    <w:p w14:paraId="3CF1FA13" w14:textId="5E3C02C2" w:rsidR="003F2D21" w:rsidRPr="003F2D21" w:rsidRDefault="003F2D21" w:rsidP="003F2D21">
      <w:pPr>
        <w:pStyle w:val="NormalWeb"/>
        <w:shd w:val="clear" w:color="auto" w:fill="FFFFFF"/>
        <w:rPr>
          <w:rFonts w:ascii="Arial" w:hAnsi="Arial" w:cs="Arial"/>
          <w:b/>
          <w:bCs/>
          <w:color w:val="222222"/>
          <w:sz w:val="72"/>
          <w:szCs w:val="72"/>
        </w:rPr>
      </w:pPr>
      <w:r w:rsidRPr="003F2D21">
        <w:rPr>
          <w:rFonts w:ascii="Arial" w:hAnsi="Arial" w:cs="Arial"/>
          <w:b/>
          <w:bCs/>
          <w:color w:val="222222"/>
          <w:sz w:val="72"/>
          <w:szCs w:val="72"/>
        </w:rPr>
        <w:t>Earn Community Council</w:t>
      </w:r>
    </w:p>
    <w:p w14:paraId="7C5AD085" w14:textId="237B9E23" w:rsidR="003F2D21" w:rsidRPr="003F2D21" w:rsidRDefault="003F2D21" w:rsidP="003F2D21">
      <w:pPr>
        <w:pStyle w:val="NormalWeb"/>
        <w:shd w:val="clear" w:color="auto" w:fill="FFFFFF"/>
        <w:jc w:val="center"/>
        <w:rPr>
          <w:rFonts w:ascii="Arial" w:hAnsi="Arial" w:cs="Arial"/>
          <w:color w:val="222222"/>
          <w:sz w:val="36"/>
          <w:szCs w:val="36"/>
        </w:rPr>
      </w:pPr>
      <w:r w:rsidRPr="003F2D21">
        <w:rPr>
          <w:rFonts w:ascii="Arial" w:hAnsi="Arial" w:cs="Arial"/>
          <w:color w:val="222222"/>
          <w:sz w:val="36"/>
          <w:szCs w:val="36"/>
        </w:rPr>
        <w:t xml:space="preserve">Are you interested in matters related to your community, if you are why not consider being co-opted onto Earn Community </w:t>
      </w:r>
      <w:proofErr w:type="gramStart"/>
      <w:r w:rsidRPr="003F2D21">
        <w:rPr>
          <w:rFonts w:ascii="Arial" w:hAnsi="Arial" w:cs="Arial"/>
          <w:color w:val="222222"/>
          <w:sz w:val="36"/>
          <w:szCs w:val="36"/>
        </w:rPr>
        <w:t>Council.</w:t>
      </w:r>
      <w:proofErr w:type="gramEnd"/>
      <w:r w:rsidRPr="003F2D21">
        <w:rPr>
          <w:rFonts w:ascii="Arial" w:hAnsi="Arial" w:cs="Arial"/>
          <w:color w:val="222222"/>
          <w:sz w:val="36"/>
          <w:szCs w:val="36"/>
        </w:rPr>
        <w:t>  Take a look at our recent website </w:t>
      </w:r>
      <w:hyperlink r:id="rId4" w:tgtFrame="_blank" w:history="1">
        <w:r w:rsidRPr="003F2D21">
          <w:rPr>
            <w:rStyle w:val="Hyperlink"/>
            <w:rFonts w:ascii="Arial" w:hAnsi="Arial" w:cs="Arial"/>
            <w:color w:val="1155CC"/>
            <w:sz w:val="36"/>
            <w:szCs w:val="36"/>
          </w:rPr>
          <w:t>earncommunity.co.uk/</w:t>
        </w:r>
      </w:hyperlink>
      <w:r w:rsidRPr="003F2D21">
        <w:rPr>
          <w:rFonts w:ascii="Arial" w:hAnsi="Arial" w:cs="Arial"/>
          <w:color w:val="222222"/>
          <w:sz w:val="36"/>
          <w:szCs w:val="36"/>
        </w:rPr>
        <w:t> for further information on our current affairs.   Further representation from residents of Bridge of Earn/</w:t>
      </w:r>
      <w:proofErr w:type="spellStart"/>
      <w:r w:rsidRPr="003F2D21">
        <w:rPr>
          <w:rFonts w:ascii="Arial" w:hAnsi="Arial" w:cs="Arial"/>
          <w:color w:val="222222"/>
          <w:sz w:val="36"/>
          <w:szCs w:val="36"/>
        </w:rPr>
        <w:t>Oudenarde</w:t>
      </w:r>
      <w:proofErr w:type="spellEnd"/>
      <w:r w:rsidRPr="003F2D21">
        <w:rPr>
          <w:rFonts w:ascii="Arial" w:hAnsi="Arial" w:cs="Arial"/>
          <w:color w:val="222222"/>
          <w:sz w:val="36"/>
          <w:szCs w:val="36"/>
        </w:rPr>
        <w:t xml:space="preserve">, </w:t>
      </w:r>
      <w:proofErr w:type="spellStart"/>
      <w:r w:rsidRPr="003F2D21">
        <w:rPr>
          <w:rFonts w:ascii="Arial" w:hAnsi="Arial" w:cs="Arial"/>
          <w:color w:val="222222"/>
          <w:sz w:val="36"/>
          <w:szCs w:val="36"/>
        </w:rPr>
        <w:t>Forgandenny</w:t>
      </w:r>
      <w:proofErr w:type="spellEnd"/>
      <w:r w:rsidRPr="003F2D21">
        <w:rPr>
          <w:rFonts w:ascii="Arial" w:hAnsi="Arial" w:cs="Arial"/>
          <w:color w:val="222222"/>
          <w:sz w:val="36"/>
          <w:szCs w:val="36"/>
        </w:rPr>
        <w:t xml:space="preserve">, </w:t>
      </w:r>
      <w:proofErr w:type="spellStart"/>
      <w:r w:rsidRPr="003F2D21">
        <w:rPr>
          <w:rFonts w:ascii="Arial" w:hAnsi="Arial" w:cs="Arial"/>
          <w:color w:val="222222"/>
          <w:sz w:val="36"/>
          <w:szCs w:val="36"/>
        </w:rPr>
        <w:t>Forteviot</w:t>
      </w:r>
      <w:proofErr w:type="spellEnd"/>
      <w:r w:rsidRPr="003F2D21">
        <w:rPr>
          <w:rFonts w:ascii="Arial" w:hAnsi="Arial" w:cs="Arial"/>
          <w:color w:val="222222"/>
          <w:sz w:val="36"/>
          <w:szCs w:val="36"/>
        </w:rPr>
        <w:t xml:space="preserve">, Path of </w:t>
      </w:r>
      <w:proofErr w:type="spellStart"/>
      <w:r w:rsidRPr="003F2D21">
        <w:rPr>
          <w:rFonts w:ascii="Arial" w:hAnsi="Arial" w:cs="Arial"/>
          <w:color w:val="222222"/>
          <w:sz w:val="36"/>
          <w:szCs w:val="36"/>
        </w:rPr>
        <w:t>Condie</w:t>
      </w:r>
      <w:proofErr w:type="spellEnd"/>
      <w:r w:rsidRPr="003F2D21">
        <w:rPr>
          <w:rFonts w:ascii="Arial" w:hAnsi="Arial" w:cs="Arial"/>
          <w:color w:val="222222"/>
          <w:sz w:val="36"/>
          <w:szCs w:val="36"/>
        </w:rPr>
        <w:t xml:space="preserve"> and </w:t>
      </w:r>
      <w:proofErr w:type="spellStart"/>
      <w:r w:rsidRPr="003F2D21">
        <w:rPr>
          <w:rFonts w:ascii="Arial" w:hAnsi="Arial" w:cs="Arial"/>
          <w:color w:val="222222"/>
          <w:sz w:val="36"/>
          <w:szCs w:val="36"/>
        </w:rPr>
        <w:t>Rhynd</w:t>
      </w:r>
      <w:proofErr w:type="spellEnd"/>
      <w:r w:rsidRPr="003F2D21">
        <w:rPr>
          <w:rFonts w:ascii="Arial" w:hAnsi="Arial" w:cs="Arial"/>
          <w:color w:val="222222"/>
          <w:sz w:val="36"/>
          <w:szCs w:val="36"/>
        </w:rPr>
        <w:t xml:space="preserve"> would be beneficial to the work of ECC.  If you reside in any of these areas and would like further information or wish to request a co-option nomination form please contact </w:t>
      </w:r>
      <w:hyperlink r:id="rId5" w:tgtFrame="_blank" w:history="1">
        <w:r w:rsidRPr="003F2D21">
          <w:rPr>
            <w:rStyle w:val="Hyperlink"/>
            <w:rFonts w:ascii="Arial" w:hAnsi="Arial" w:cs="Arial"/>
            <w:color w:val="1155CC"/>
            <w:sz w:val="36"/>
            <w:szCs w:val="36"/>
          </w:rPr>
          <w:t>secretaryearncc@gmail.com</w:t>
        </w:r>
      </w:hyperlink>
    </w:p>
    <w:p w14:paraId="586E79AF" w14:textId="77777777" w:rsidR="003F2D21" w:rsidRDefault="003F2D21" w:rsidP="003F2D21">
      <w:pPr>
        <w:pStyle w:val="NormalWeb"/>
        <w:shd w:val="clear" w:color="auto" w:fill="FFFFFF"/>
        <w:jc w:val="center"/>
        <w:rPr>
          <w:rFonts w:ascii="Arial" w:hAnsi="Arial" w:cs="Arial"/>
          <w:color w:val="222222"/>
        </w:rPr>
      </w:pPr>
    </w:p>
    <w:p w14:paraId="42FE7022" w14:textId="77777777" w:rsidR="003F2D21" w:rsidRPr="003F2D21" w:rsidRDefault="003F2D21" w:rsidP="003F2D21">
      <w:pPr>
        <w:pStyle w:val="NormalWeb"/>
        <w:shd w:val="clear" w:color="auto" w:fill="FFFFFF"/>
        <w:rPr>
          <w:rFonts w:ascii="Arial" w:hAnsi="Arial" w:cs="Arial"/>
          <w:color w:val="222222"/>
          <w:sz w:val="32"/>
          <w:szCs w:val="32"/>
        </w:rPr>
      </w:pPr>
      <w:r w:rsidRPr="003F2D21">
        <w:rPr>
          <w:rFonts w:ascii="Arial" w:hAnsi="Arial" w:cs="Arial"/>
          <w:color w:val="222222"/>
          <w:sz w:val="32"/>
          <w:szCs w:val="32"/>
        </w:rPr>
        <w:t>** Note</w:t>
      </w:r>
    </w:p>
    <w:p w14:paraId="36209EE5" w14:textId="77777777" w:rsidR="003F2D21" w:rsidRPr="003F2D21" w:rsidRDefault="003F2D21" w:rsidP="003F2D21">
      <w:pPr>
        <w:pStyle w:val="NormalWeb"/>
        <w:shd w:val="clear" w:color="auto" w:fill="FFFFFF"/>
        <w:rPr>
          <w:rFonts w:ascii="Arial" w:hAnsi="Arial" w:cs="Arial"/>
          <w:color w:val="222222"/>
          <w:sz w:val="32"/>
          <w:szCs w:val="32"/>
        </w:rPr>
      </w:pPr>
      <w:r w:rsidRPr="003F2D21">
        <w:rPr>
          <w:rFonts w:ascii="Arial" w:hAnsi="Arial" w:cs="Arial"/>
          <w:color w:val="222222"/>
          <w:sz w:val="32"/>
          <w:szCs w:val="32"/>
        </w:rPr>
        <w:t>Persons interested to join any community council must be 16 years of age, reside in the local area and be named on the electoral register for the area in which they are standing. A candidate’s proposer and seconder must also reside in the same local area and be named on the electoral register.</w:t>
      </w:r>
    </w:p>
    <w:p w14:paraId="1C7C892A" w14:textId="3CD676F3" w:rsidR="003F2D21" w:rsidRDefault="003F2D21" w:rsidP="003F2D21">
      <w:pPr>
        <w:pStyle w:val="NormalWeb"/>
        <w:shd w:val="clear" w:color="auto" w:fill="FFFFFF"/>
        <w:rPr>
          <w:rFonts w:ascii="Arial" w:hAnsi="Arial" w:cs="Arial"/>
          <w:color w:val="222222"/>
          <w:sz w:val="32"/>
          <w:szCs w:val="32"/>
        </w:rPr>
      </w:pPr>
      <w:r w:rsidRPr="003F2D21">
        <w:rPr>
          <w:rFonts w:ascii="Arial" w:hAnsi="Arial" w:cs="Arial"/>
          <w:color w:val="222222"/>
          <w:sz w:val="32"/>
          <w:szCs w:val="32"/>
        </w:rPr>
        <w:t>Only those persons whose names appear on the electoral register will be eligible to be co-opted</w:t>
      </w:r>
    </w:p>
    <w:p w14:paraId="4B46290A" w14:textId="77777777" w:rsidR="003F2D21" w:rsidRDefault="003F2D21" w:rsidP="003F2D21">
      <w:pPr>
        <w:shd w:val="clear" w:color="auto" w:fill="FFFFFF"/>
        <w:spacing w:line="300" w:lineRule="atLeast"/>
        <w:jc w:val="center"/>
        <w:textAlignment w:val="baseline"/>
        <w:outlineLvl w:val="0"/>
        <w:rPr>
          <w:rFonts w:ascii="Arial" w:eastAsia="Times New Roman" w:hAnsi="Arial" w:cs="Arial"/>
          <w:b/>
          <w:bCs/>
          <w:color w:val="303030"/>
          <w:kern w:val="36"/>
          <w:sz w:val="120"/>
          <w:szCs w:val="120"/>
          <w:lang w:eastAsia="en-GB"/>
        </w:rPr>
      </w:pPr>
      <w:r w:rsidRPr="003F2D21">
        <w:rPr>
          <w:rFonts w:ascii="Arial" w:eastAsia="Times New Roman" w:hAnsi="Arial" w:cs="Arial"/>
          <w:b/>
          <w:bCs/>
          <w:color w:val="222222"/>
          <w:kern w:val="36"/>
          <w:sz w:val="120"/>
          <w:szCs w:val="120"/>
          <w:bdr w:val="none" w:sz="0" w:space="0" w:color="auto" w:frame="1"/>
          <w:lang w:eastAsia="en-GB"/>
        </w:rPr>
        <w:lastRenderedPageBreak/>
        <w:t>Earn</w:t>
      </w:r>
    </w:p>
    <w:p w14:paraId="0ED691C3" w14:textId="77777777" w:rsidR="003F2D21" w:rsidRDefault="003F2D21" w:rsidP="003F2D21">
      <w:pPr>
        <w:shd w:val="clear" w:color="auto" w:fill="FFFFFF"/>
        <w:spacing w:line="300" w:lineRule="atLeast"/>
        <w:jc w:val="center"/>
        <w:textAlignment w:val="baseline"/>
        <w:outlineLvl w:val="0"/>
        <w:rPr>
          <w:rFonts w:ascii="Arial" w:eastAsia="Times New Roman" w:hAnsi="Arial" w:cs="Arial"/>
          <w:b/>
          <w:bCs/>
          <w:color w:val="303030"/>
          <w:kern w:val="36"/>
          <w:sz w:val="120"/>
          <w:szCs w:val="120"/>
          <w:lang w:eastAsia="en-GB"/>
        </w:rPr>
      </w:pPr>
      <w:r w:rsidRPr="003F2D21">
        <w:rPr>
          <w:rFonts w:ascii="Arial" w:eastAsia="Times New Roman" w:hAnsi="Arial" w:cs="Arial"/>
          <w:caps/>
          <w:color w:val="222222"/>
          <w:spacing w:val="15"/>
          <w:sz w:val="60"/>
          <w:szCs w:val="60"/>
          <w:bdr w:val="none" w:sz="0" w:space="0" w:color="auto" w:frame="1"/>
          <w:lang w:eastAsia="en-GB"/>
        </w:rPr>
        <w:t>COMMUNITY</w:t>
      </w:r>
    </w:p>
    <w:p w14:paraId="6AD3314E" w14:textId="58A2944B" w:rsidR="003F2D21" w:rsidRPr="003F2D21" w:rsidRDefault="003F2D21" w:rsidP="003F2D21">
      <w:pPr>
        <w:shd w:val="clear" w:color="auto" w:fill="FFFFFF"/>
        <w:spacing w:line="300" w:lineRule="atLeast"/>
        <w:jc w:val="center"/>
        <w:textAlignment w:val="baseline"/>
        <w:outlineLvl w:val="0"/>
        <w:rPr>
          <w:rFonts w:ascii="Arial" w:eastAsia="Times New Roman" w:hAnsi="Arial" w:cs="Arial"/>
          <w:b/>
          <w:bCs/>
          <w:color w:val="303030"/>
          <w:kern w:val="36"/>
          <w:sz w:val="120"/>
          <w:szCs w:val="120"/>
          <w:lang w:eastAsia="en-GB"/>
        </w:rPr>
      </w:pPr>
      <w:r w:rsidRPr="003F2D21">
        <w:rPr>
          <w:rFonts w:ascii="Arial" w:eastAsia="Times New Roman" w:hAnsi="Arial" w:cs="Arial"/>
          <w:color w:val="000000"/>
          <w:sz w:val="27"/>
          <w:szCs w:val="27"/>
          <w:lang w:eastAsia="en-GB"/>
        </w:rPr>
        <w:t>Bringing the community closer together</w:t>
      </w:r>
    </w:p>
    <w:p w14:paraId="0A9E19BA" w14:textId="77777777" w:rsidR="003F2D21" w:rsidRPr="003F2D21" w:rsidRDefault="003F2D21" w:rsidP="003F2D21">
      <w:pPr>
        <w:pStyle w:val="NormalWeb"/>
        <w:shd w:val="clear" w:color="auto" w:fill="FFFFFF"/>
        <w:rPr>
          <w:rFonts w:ascii="Arial" w:hAnsi="Arial" w:cs="Arial"/>
          <w:color w:val="222222"/>
          <w:sz w:val="32"/>
          <w:szCs w:val="32"/>
        </w:rPr>
      </w:pPr>
    </w:p>
    <w:p w14:paraId="5603EAC6" w14:textId="77777777" w:rsidR="003F2D21" w:rsidRDefault="003F2D21"/>
    <w:sectPr w:rsidR="003F2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21"/>
    <w:rsid w:val="003F2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080F"/>
  <w15:chartTrackingRefBased/>
  <w15:docId w15:val="{C0ED6D4D-071E-4B19-846E-AD3C547B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D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F2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7424">
      <w:bodyDiv w:val="1"/>
      <w:marLeft w:val="0"/>
      <w:marRight w:val="0"/>
      <w:marTop w:val="0"/>
      <w:marBottom w:val="0"/>
      <w:divBdr>
        <w:top w:val="none" w:sz="0" w:space="0" w:color="auto"/>
        <w:left w:val="none" w:sz="0" w:space="0" w:color="auto"/>
        <w:bottom w:val="none" w:sz="0" w:space="0" w:color="auto"/>
        <w:right w:val="none" w:sz="0" w:space="0" w:color="auto"/>
      </w:divBdr>
    </w:div>
    <w:div w:id="906570056">
      <w:bodyDiv w:val="1"/>
      <w:marLeft w:val="0"/>
      <w:marRight w:val="0"/>
      <w:marTop w:val="0"/>
      <w:marBottom w:val="0"/>
      <w:divBdr>
        <w:top w:val="none" w:sz="0" w:space="0" w:color="auto"/>
        <w:left w:val="none" w:sz="0" w:space="0" w:color="auto"/>
        <w:bottom w:val="none" w:sz="0" w:space="0" w:color="auto"/>
        <w:right w:val="none" w:sz="0" w:space="0" w:color="auto"/>
      </w:divBdr>
      <w:divsChild>
        <w:div w:id="1656454347">
          <w:marLeft w:val="0"/>
          <w:marRight w:val="0"/>
          <w:marTop w:val="0"/>
          <w:marBottom w:val="525"/>
          <w:divBdr>
            <w:top w:val="none" w:sz="0" w:space="0" w:color="auto"/>
            <w:left w:val="none" w:sz="0" w:space="0" w:color="auto"/>
            <w:bottom w:val="none" w:sz="0" w:space="0" w:color="auto"/>
            <w:right w:val="none" w:sz="0" w:space="0" w:color="auto"/>
          </w:divBdr>
          <w:divsChild>
            <w:div w:id="725690253">
              <w:marLeft w:val="0"/>
              <w:marRight w:val="0"/>
              <w:marTop w:val="0"/>
              <w:marBottom w:val="0"/>
              <w:divBdr>
                <w:top w:val="none" w:sz="0" w:space="0" w:color="auto"/>
                <w:left w:val="none" w:sz="0" w:space="0" w:color="auto"/>
                <w:bottom w:val="none" w:sz="0" w:space="0" w:color="auto"/>
                <w:right w:val="none" w:sz="0" w:space="0" w:color="auto"/>
              </w:divBdr>
            </w:div>
          </w:divsChild>
        </w:div>
        <w:div w:id="1213077649">
          <w:marLeft w:val="0"/>
          <w:marRight w:val="0"/>
          <w:marTop w:val="0"/>
          <w:marBottom w:val="525"/>
          <w:divBdr>
            <w:top w:val="none" w:sz="0" w:space="0" w:color="auto"/>
            <w:left w:val="none" w:sz="0" w:space="0" w:color="auto"/>
            <w:bottom w:val="none" w:sz="0" w:space="0" w:color="auto"/>
            <w:right w:val="none" w:sz="0" w:space="0" w:color="auto"/>
          </w:divBdr>
          <w:divsChild>
            <w:div w:id="305473143">
              <w:marLeft w:val="0"/>
              <w:marRight w:val="0"/>
              <w:marTop w:val="0"/>
              <w:marBottom w:val="0"/>
              <w:divBdr>
                <w:top w:val="none" w:sz="0" w:space="0" w:color="auto"/>
                <w:left w:val="none" w:sz="0" w:space="0" w:color="auto"/>
                <w:bottom w:val="none" w:sz="0" w:space="0" w:color="auto"/>
                <w:right w:val="none" w:sz="0" w:space="0" w:color="auto"/>
              </w:divBdr>
            </w:div>
          </w:divsChild>
        </w:div>
        <w:div w:id="1843859869">
          <w:marLeft w:val="0"/>
          <w:marRight w:val="0"/>
          <w:marTop w:val="0"/>
          <w:marBottom w:val="525"/>
          <w:divBdr>
            <w:top w:val="none" w:sz="0" w:space="0" w:color="auto"/>
            <w:left w:val="none" w:sz="0" w:space="0" w:color="auto"/>
            <w:bottom w:val="none" w:sz="0" w:space="0" w:color="auto"/>
            <w:right w:val="none" w:sz="0" w:space="0" w:color="auto"/>
          </w:divBdr>
          <w:divsChild>
            <w:div w:id="1731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546">
      <w:bodyDiv w:val="1"/>
      <w:marLeft w:val="0"/>
      <w:marRight w:val="0"/>
      <w:marTop w:val="0"/>
      <w:marBottom w:val="0"/>
      <w:divBdr>
        <w:top w:val="none" w:sz="0" w:space="0" w:color="auto"/>
        <w:left w:val="none" w:sz="0" w:space="0" w:color="auto"/>
        <w:bottom w:val="none" w:sz="0" w:space="0" w:color="auto"/>
        <w:right w:val="none" w:sz="0" w:space="0" w:color="auto"/>
      </w:divBdr>
      <w:divsChild>
        <w:div w:id="1798447255">
          <w:marLeft w:val="0"/>
          <w:marRight w:val="0"/>
          <w:marTop w:val="90"/>
          <w:marBottom w:val="0"/>
          <w:divBdr>
            <w:top w:val="none" w:sz="0" w:space="0" w:color="auto"/>
            <w:left w:val="none" w:sz="0" w:space="0" w:color="auto"/>
            <w:bottom w:val="none" w:sz="0" w:space="0" w:color="auto"/>
            <w:right w:val="none" w:sz="0" w:space="0" w:color="auto"/>
          </w:divBdr>
          <w:divsChild>
            <w:div w:id="703939668">
              <w:marLeft w:val="0"/>
              <w:marRight w:val="0"/>
              <w:marTop w:val="0"/>
              <w:marBottom w:val="420"/>
              <w:divBdr>
                <w:top w:val="none" w:sz="0" w:space="0" w:color="auto"/>
                <w:left w:val="none" w:sz="0" w:space="0" w:color="auto"/>
                <w:bottom w:val="none" w:sz="0" w:space="0" w:color="auto"/>
                <w:right w:val="none" w:sz="0" w:space="0" w:color="auto"/>
              </w:divBdr>
              <w:divsChild>
                <w:div w:id="755057139">
                  <w:marLeft w:val="0"/>
                  <w:marRight w:val="0"/>
                  <w:marTop w:val="0"/>
                  <w:marBottom w:val="0"/>
                  <w:divBdr>
                    <w:top w:val="none" w:sz="0" w:space="0" w:color="auto"/>
                    <w:left w:val="none" w:sz="0" w:space="0" w:color="auto"/>
                    <w:bottom w:val="none" w:sz="0" w:space="0" w:color="auto"/>
                    <w:right w:val="none" w:sz="0" w:space="0" w:color="auto"/>
                  </w:divBdr>
                  <w:divsChild>
                    <w:div w:id="1925800548">
                      <w:marLeft w:val="0"/>
                      <w:marRight w:val="0"/>
                      <w:marTop w:val="0"/>
                      <w:marBottom w:val="0"/>
                      <w:divBdr>
                        <w:top w:val="none" w:sz="0" w:space="0" w:color="auto"/>
                        <w:left w:val="none" w:sz="0" w:space="0" w:color="auto"/>
                        <w:bottom w:val="none" w:sz="0" w:space="0" w:color="auto"/>
                        <w:right w:val="none" w:sz="0" w:space="0" w:color="auto"/>
                      </w:divBdr>
                      <w:divsChild>
                        <w:div w:id="12834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earncc@gmail.com" TargetMode="External"/><Relationship Id="rId4" Type="http://schemas.openxmlformats.org/officeDocument/2006/relationships/hyperlink" Target="http://earncommun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cp:lastPrinted>2020-07-23T18:31:00Z</cp:lastPrinted>
  <dcterms:created xsi:type="dcterms:W3CDTF">2020-07-23T18:23:00Z</dcterms:created>
  <dcterms:modified xsi:type="dcterms:W3CDTF">2020-07-23T18:32:00Z</dcterms:modified>
</cp:coreProperties>
</file>